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8DEC1" w14:textId="77777777" w:rsidR="00C812B8" w:rsidRPr="00674B0E" w:rsidRDefault="00C812B8" w:rsidP="00AD3750">
      <w:pPr>
        <w:spacing w:after="120" w:line="240" w:lineRule="auto"/>
        <w:rPr>
          <w:rFonts w:ascii="DF Foxfiles" w:hAnsi="DF Foxfiles"/>
          <w:sz w:val="24"/>
          <w:szCs w:val="24"/>
        </w:rPr>
      </w:pPr>
      <w:r w:rsidRPr="00674B0E">
        <w:rPr>
          <w:rFonts w:ascii="DF Foxfiles" w:hAnsi="DF Foxfiles"/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1" locked="0" layoutInCell="1" allowOverlap="1" wp14:anchorId="1018DEF2" wp14:editId="4C48BB8A">
            <wp:simplePos x="0" y="0"/>
            <wp:positionH relativeFrom="column">
              <wp:posOffset>4865766</wp:posOffset>
            </wp:positionH>
            <wp:positionV relativeFrom="paragraph">
              <wp:posOffset>-209550</wp:posOffset>
            </wp:positionV>
            <wp:extent cx="1790304" cy="1457325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D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93" cy="1462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DDE6F" w14:textId="2FE2FC21" w:rsidR="00AF613F" w:rsidRPr="00A67EA2" w:rsidRDefault="00D6588E" w:rsidP="00AD3750">
      <w:pPr>
        <w:spacing w:after="120" w:line="240" w:lineRule="auto"/>
        <w:rPr>
          <w:rFonts w:ascii="Gagaille seconde" w:hAnsi="Gagaille seconde"/>
          <w:b/>
          <w:sz w:val="96"/>
          <w:szCs w:val="120"/>
        </w:rPr>
      </w:pPr>
      <w:r w:rsidRPr="00A67EA2">
        <w:rPr>
          <w:rFonts w:ascii="Gagaille seconde" w:hAnsi="Gagaille seconde"/>
          <w:b/>
          <w:sz w:val="96"/>
          <w:szCs w:val="120"/>
        </w:rPr>
        <w:t>MERKBLATT</w:t>
      </w:r>
    </w:p>
    <w:p w14:paraId="7C746D6B" w14:textId="77777777" w:rsidR="00030FCB" w:rsidRDefault="00030FCB" w:rsidP="00AD3750">
      <w:pPr>
        <w:spacing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1018DEC8" w14:textId="6B88B9CF" w:rsidR="00217485" w:rsidRPr="00A67EA2" w:rsidRDefault="00217485" w:rsidP="00AD3750">
      <w:p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 w:cs="Arial"/>
          <w:szCs w:val="24"/>
          <w:lang w:val="de-DE"/>
        </w:rPr>
        <w:t>„</w:t>
      </w:r>
      <w:r w:rsidRPr="00A67EA2">
        <w:rPr>
          <w:rFonts w:ascii="Bell-Gothic" w:hAnsi="Bell-Gothic"/>
          <w:szCs w:val="24"/>
          <w:lang w:val="de-DE"/>
        </w:rPr>
        <w:t>Wieso machen wir eine Nacht ohne Dach?“</w:t>
      </w:r>
    </w:p>
    <w:p w14:paraId="1018DEC9" w14:textId="77777777" w:rsidR="00217485" w:rsidRPr="00A67EA2" w:rsidRDefault="00217485" w:rsidP="00AD3750">
      <w:pPr>
        <w:pStyle w:val="Listenabsatz"/>
        <w:numPr>
          <w:ilvl w:val="0"/>
          <w:numId w:val="4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  <w:lang w:val="de-DE"/>
        </w:rPr>
        <w:t>Wir wollen zusammen ein Abenteuer erleben.</w:t>
      </w:r>
    </w:p>
    <w:p w14:paraId="1018DECA" w14:textId="3E97AB74" w:rsidR="00217485" w:rsidRPr="00A67EA2" w:rsidRDefault="00217485" w:rsidP="00AD3750">
      <w:pPr>
        <w:pStyle w:val="Listenabsatz"/>
        <w:numPr>
          <w:ilvl w:val="0"/>
          <w:numId w:val="4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  <w:lang w:val="de-DE"/>
        </w:rPr>
        <w:t>Wir wollen uns mit dem Thema Armut auseinandersetzen, weil uns da</w:t>
      </w:r>
      <w:r w:rsidR="00536BC0" w:rsidRPr="00A67EA2">
        <w:rPr>
          <w:rFonts w:ascii="Bell-Gothic" w:hAnsi="Bell-Gothic"/>
          <w:szCs w:val="24"/>
          <w:lang w:val="de-DE"/>
        </w:rPr>
        <w:t xml:space="preserve">s Schicksal von </w:t>
      </w:r>
      <w:r w:rsidR="00D76B8D">
        <w:rPr>
          <w:rFonts w:ascii="Bell-Gothic" w:hAnsi="Bell-Gothic"/>
          <w:szCs w:val="24"/>
          <w:lang w:val="de-DE"/>
        </w:rPr>
        <w:t>benachteiligten Menschen</w:t>
      </w:r>
      <w:r w:rsidRPr="00A67EA2">
        <w:rPr>
          <w:rFonts w:ascii="Bell-Gothic" w:hAnsi="Bell-Gothic"/>
          <w:szCs w:val="24"/>
          <w:lang w:val="de-DE"/>
        </w:rPr>
        <w:t xml:space="preserve"> nicht egal ist.</w:t>
      </w:r>
    </w:p>
    <w:p w14:paraId="14B05162" w14:textId="71447D52" w:rsidR="00AD3750" w:rsidRPr="00A67EA2" w:rsidRDefault="00217485" w:rsidP="00AD3750">
      <w:pPr>
        <w:pStyle w:val="Listenabsatz"/>
        <w:numPr>
          <w:ilvl w:val="0"/>
          <w:numId w:val="4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  <w:lang w:val="de-DE"/>
        </w:rPr>
        <w:t xml:space="preserve">Wir wollen Geld </w:t>
      </w:r>
      <w:r w:rsidRPr="00A67EA2">
        <w:rPr>
          <w:rFonts w:ascii="Bell-Gothic" w:hAnsi="Bell-Gothic" w:cs="DF Foxfiles"/>
          <w:szCs w:val="24"/>
          <w:lang w:val="de-DE"/>
        </w:rPr>
        <w:t>fü</w:t>
      </w:r>
      <w:r w:rsidRPr="00A67EA2">
        <w:rPr>
          <w:rFonts w:ascii="Bell-Gothic" w:hAnsi="Bell-Gothic"/>
          <w:szCs w:val="24"/>
          <w:lang w:val="de-DE"/>
        </w:rPr>
        <w:t xml:space="preserve">r das Projekt von </w:t>
      </w:r>
      <w:proofErr w:type="spellStart"/>
      <w:r w:rsidRPr="00A67EA2">
        <w:rPr>
          <w:rFonts w:ascii="Bell-Gothic" w:hAnsi="Bell-Gothic"/>
          <w:szCs w:val="24"/>
          <w:lang w:val="de-DE"/>
        </w:rPr>
        <w:t>TearFund</w:t>
      </w:r>
      <w:proofErr w:type="spellEnd"/>
      <w:r w:rsidRPr="00A67EA2">
        <w:rPr>
          <w:rFonts w:ascii="Bell-Gothic" w:hAnsi="Bell-Gothic"/>
          <w:szCs w:val="24"/>
          <w:lang w:val="de-DE"/>
        </w:rPr>
        <w:t xml:space="preserve"> sammeln, da uns die Arbeit von </w:t>
      </w:r>
      <w:proofErr w:type="spellStart"/>
      <w:r w:rsidRPr="00A67EA2">
        <w:rPr>
          <w:rFonts w:ascii="Bell-Gothic" w:hAnsi="Bell-Gothic"/>
          <w:szCs w:val="24"/>
          <w:lang w:val="de-DE"/>
        </w:rPr>
        <w:t>TearFund</w:t>
      </w:r>
      <w:proofErr w:type="spellEnd"/>
      <w:r w:rsidRPr="00A67EA2">
        <w:rPr>
          <w:rFonts w:ascii="Bell-Gothic" w:hAnsi="Bell-Gothic" w:cs="DF Foxfiles"/>
          <w:szCs w:val="24"/>
          <w:lang w:val="de-DE"/>
        </w:rPr>
        <w:t xml:space="preserve"> ü</w:t>
      </w:r>
      <w:r w:rsidR="00AB308D" w:rsidRPr="00A67EA2">
        <w:rPr>
          <w:rFonts w:ascii="Bell-Gothic" w:hAnsi="Bell-Gothic"/>
          <w:szCs w:val="24"/>
          <w:lang w:val="de-DE"/>
        </w:rPr>
        <w:t>berzeugt.</w:t>
      </w:r>
    </w:p>
    <w:p w14:paraId="33B960BE" w14:textId="77777777" w:rsidR="00AD3750" w:rsidRPr="005F40AA" w:rsidRDefault="00AD3750" w:rsidP="00AD3750">
      <w:pPr>
        <w:spacing w:after="120" w:line="240" w:lineRule="auto"/>
        <w:rPr>
          <w:rFonts w:ascii="Gagaille seconde" w:hAnsi="Gagaille seconde"/>
          <w:b/>
          <w:sz w:val="44"/>
          <w:szCs w:val="96"/>
        </w:rPr>
      </w:pPr>
    </w:p>
    <w:p w14:paraId="778C2611" w14:textId="64DE002B" w:rsidR="00AB308D" w:rsidRPr="002E6BDB" w:rsidRDefault="00AB308D" w:rsidP="00AD3750">
      <w:pPr>
        <w:spacing w:after="120" w:line="240" w:lineRule="auto"/>
        <w:rPr>
          <w:rFonts w:ascii="Gagaille seconde" w:hAnsi="Gagaille seconde"/>
          <w:b/>
          <w:sz w:val="44"/>
          <w:szCs w:val="120"/>
        </w:rPr>
      </w:pPr>
      <w:r w:rsidRPr="002E6BDB">
        <w:rPr>
          <w:rFonts w:ascii="Gagaille seconde" w:hAnsi="Gagaille seconde"/>
          <w:b/>
          <w:sz w:val="44"/>
          <w:szCs w:val="120"/>
        </w:rPr>
        <w:t>S</w:t>
      </w:r>
      <w:r w:rsidR="00030FCB" w:rsidRPr="002E6BDB">
        <w:rPr>
          <w:rFonts w:ascii="Gagaille seconde" w:hAnsi="Gagaille seconde"/>
          <w:b/>
          <w:sz w:val="44"/>
          <w:szCs w:val="120"/>
        </w:rPr>
        <w:t>PONSORING</w:t>
      </w:r>
    </w:p>
    <w:p w14:paraId="1018DECD" w14:textId="2CE73676" w:rsidR="00C812B8" w:rsidRPr="00D76B8D" w:rsidRDefault="00C812B8" w:rsidP="00D76B8D">
      <w:pPr>
        <w:pStyle w:val="Default"/>
      </w:pPr>
      <w:r w:rsidRPr="00D76B8D">
        <w:rPr>
          <w:rFonts w:cstheme="minorBidi"/>
          <w:color w:val="auto"/>
          <w:sz w:val="22"/>
        </w:rPr>
        <w:t>Alle Teilnehme</w:t>
      </w:r>
      <w:r w:rsidR="000B748C" w:rsidRPr="00D76B8D">
        <w:rPr>
          <w:rFonts w:cstheme="minorBidi"/>
          <w:color w:val="auto"/>
          <w:sz w:val="22"/>
        </w:rPr>
        <w:t>r erhalten eine Sponsorenliste und Sponsoring-Flyer</w:t>
      </w:r>
      <w:r w:rsidRPr="00D76B8D">
        <w:rPr>
          <w:rFonts w:cstheme="minorBidi"/>
          <w:color w:val="auto"/>
          <w:sz w:val="22"/>
        </w:rPr>
        <w:t xml:space="preserve">, auf </w:t>
      </w:r>
      <w:r w:rsidR="000B748C" w:rsidRPr="00D76B8D">
        <w:rPr>
          <w:rFonts w:cstheme="minorBidi"/>
          <w:color w:val="auto"/>
          <w:sz w:val="22"/>
        </w:rPr>
        <w:t>welchen</w:t>
      </w:r>
      <w:r w:rsidRPr="00D76B8D">
        <w:rPr>
          <w:rFonts w:cstheme="minorBidi"/>
          <w:color w:val="auto"/>
          <w:sz w:val="22"/>
        </w:rPr>
        <w:t xml:space="preserve"> das Projekt beschrieben ist. </w:t>
      </w:r>
      <w:r w:rsidR="00D76B8D" w:rsidRPr="00D76B8D">
        <w:rPr>
          <w:rFonts w:cstheme="minorBidi"/>
          <w:color w:val="auto"/>
          <w:sz w:val="22"/>
        </w:rPr>
        <w:t>Die Sponsoren tragen sich in der Sponsorenliste mit vollständigen Angaben ein. Sie verpflichten sich zu einem Fixbetrag und sind gebeten, diesen, nach Erhalt der Rechnung, innerhalb 30 Tagen einzuzahlen - am besten per E-Banking. Bar-Beträge werden nicht auf dieser Liste erfasst und separat vo</w:t>
      </w:r>
      <w:r w:rsidR="00D76B8D">
        <w:rPr>
          <w:rFonts w:cstheme="minorBidi"/>
          <w:color w:val="auto"/>
          <w:sz w:val="22"/>
        </w:rPr>
        <w:t xml:space="preserve">n uns </w:t>
      </w:r>
      <w:r w:rsidR="00D76B8D" w:rsidRPr="00D76B8D">
        <w:rPr>
          <w:rFonts w:cstheme="minorBidi"/>
          <w:color w:val="auto"/>
          <w:sz w:val="22"/>
        </w:rPr>
        <w:t>gesammelt und überwiesen.</w:t>
      </w:r>
      <w:r w:rsidR="00D76B8D">
        <w:rPr>
          <w:rFonts w:cstheme="minorBidi"/>
          <w:color w:val="auto"/>
          <w:sz w:val="22"/>
        </w:rPr>
        <w:t xml:space="preserve"> </w:t>
      </w:r>
      <w:r w:rsidR="00D76B8D" w:rsidRPr="00D76B8D">
        <w:rPr>
          <w:rFonts w:cstheme="minorBidi"/>
          <w:color w:val="auto"/>
          <w:sz w:val="22"/>
        </w:rPr>
        <w:t>Wir raten jedoch von Bar-Spenden ab, da in diesem Fall keine Spendenbescheinigung ausgestellt werden kann.</w:t>
      </w:r>
    </w:p>
    <w:p w14:paraId="6A521841" w14:textId="77777777" w:rsidR="00AD3750" w:rsidRPr="00A67EA2" w:rsidRDefault="00AD3750" w:rsidP="00AD3750">
      <w:pPr>
        <w:spacing w:after="120" w:line="240" w:lineRule="auto"/>
        <w:rPr>
          <w:rFonts w:ascii="Bell-Gothic" w:hAnsi="Bell-Gothic"/>
          <w:szCs w:val="24"/>
        </w:rPr>
      </w:pPr>
    </w:p>
    <w:p w14:paraId="1018DECE" w14:textId="62BC3BE1" w:rsidR="00217485" w:rsidRPr="00A67EA2" w:rsidRDefault="00AD3750" w:rsidP="00AD3750">
      <w:p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  <w:highlight w:val="yellow"/>
        </w:rPr>
        <w:t>Wichtig:</w:t>
      </w:r>
    </w:p>
    <w:p w14:paraId="52B4F8BA" w14:textId="44AFECCE" w:rsidR="00D76B8D" w:rsidRDefault="00D76B8D" w:rsidP="00D76B8D">
      <w:pPr>
        <w:pStyle w:val="Listenabsatz"/>
        <w:numPr>
          <w:ilvl w:val="0"/>
          <w:numId w:val="2"/>
        </w:numPr>
        <w:spacing w:after="120" w:line="240" w:lineRule="auto"/>
        <w:rPr>
          <w:rFonts w:ascii="Bell-Gothic" w:hAnsi="Bell-Gothic"/>
          <w:szCs w:val="24"/>
        </w:rPr>
      </w:pPr>
      <w:r>
        <w:rPr>
          <w:rFonts w:ascii="Bell-Gothic" w:hAnsi="Bell-Gothic"/>
          <w:szCs w:val="24"/>
        </w:rPr>
        <w:t>Die Sponsorenlisten müssen</w:t>
      </w:r>
      <w:r w:rsidR="005F40AA">
        <w:rPr>
          <w:rFonts w:ascii="Bell-Gothic" w:hAnsi="Bell-Gothic"/>
          <w:szCs w:val="24"/>
        </w:rPr>
        <w:t xml:space="preserve"> mit dem Namen der Teilnehmerin, dem Teilnehmer angeschrieben sein. </w:t>
      </w:r>
    </w:p>
    <w:p w14:paraId="1018DECF" w14:textId="64973901" w:rsidR="00C812B8" w:rsidRPr="00A67EA2" w:rsidRDefault="00217485" w:rsidP="00D76B8D">
      <w:pPr>
        <w:pStyle w:val="Listenabsatz"/>
        <w:numPr>
          <w:ilvl w:val="0"/>
          <w:numId w:val="2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</w:rPr>
        <w:t>D</w:t>
      </w:r>
      <w:r w:rsidR="00D76B8D">
        <w:rPr>
          <w:rFonts w:ascii="Bell-Gothic" w:hAnsi="Bell-Gothic"/>
          <w:szCs w:val="24"/>
        </w:rPr>
        <w:t xml:space="preserve">ie Angaben auf der Sponsorenliste sollten </w:t>
      </w:r>
      <w:r w:rsidR="005F40AA">
        <w:rPr>
          <w:rFonts w:ascii="Bell-Gothic" w:hAnsi="Bell-Gothic"/>
          <w:szCs w:val="24"/>
        </w:rPr>
        <w:t xml:space="preserve">vollständig und </w:t>
      </w:r>
      <w:r w:rsidR="00D76B8D">
        <w:rPr>
          <w:rFonts w:ascii="Bell-Gothic" w:hAnsi="Bell-Gothic"/>
          <w:szCs w:val="24"/>
        </w:rPr>
        <w:t xml:space="preserve">gut leserlich sein. </w:t>
      </w:r>
    </w:p>
    <w:p w14:paraId="1018DED0" w14:textId="77777777" w:rsidR="00491C23" w:rsidRPr="00A67EA2" w:rsidRDefault="00491C23" w:rsidP="00AD3750">
      <w:pPr>
        <w:pStyle w:val="Listenabsatz"/>
        <w:numPr>
          <w:ilvl w:val="0"/>
          <w:numId w:val="2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</w:rPr>
        <w:t>Die Einzahlung sollte innerhalb von 30 Tagen getätigt werden.</w:t>
      </w:r>
    </w:p>
    <w:p w14:paraId="1018DED1" w14:textId="77777777" w:rsidR="00217485" w:rsidRPr="00A67EA2" w:rsidRDefault="00217485" w:rsidP="00AD3750">
      <w:pPr>
        <w:pStyle w:val="Listenabsatz"/>
        <w:numPr>
          <w:ilvl w:val="0"/>
          <w:numId w:val="2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</w:rPr>
        <w:t>Der Betrag kann von den Steuern abgezogen werden.</w:t>
      </w:r>
    </w:p>
    <w:p w14:paraId="1018DED2" w14:textId="31A2FBAF" w:rsidR="00217485" w:rsidRPr="00920D59" w:rsidRDefault="00217485" w:rsidP="00920D59">
      <w:pPr>
        <w:pStyle w:val="Listenabsatz"/>
        <w:numPr>
          <w:ilvl w:val="0"/>
          <w:numId w:val="2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</w:rPr>
        <w:t>Bargeldbeträge können nicht persönlich verdankt und verbucht werden</w:t>
      </w:r>
      <w:r w:rsidR="00D76B8D">
        <w:rPr>
          <w:rFonts w:ascii="Bell-Gothic" w:hAnsi="Bell-Gothic"/>
          <w:szCs w:val="24"/>
        </w:rPr>
        <w:t>.</w:t>
      </w:r>
    </w:p>
    <w:p w14:paraId="1018DED5" w14:textId="7302F14D" w:rsidR="009878CC" w:rsidRPr="00A67EA2" w:rsidRDefault="00217485" w:rsidP="00AD3750">
      <w:pPr>
        <w:pStyle w:val="Listenabsatz"/>
        <w:numPr>
          <w:ilvl w:val="0"/>
          <w:numId w:val="2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</w:rPr>
        <w:t xml:space="preserve">Die ausgefüllte Sponsorenliste kannst du </w:t>
      </w:r>
      <w:r w:rsidR="005F40AA">
        <w:rPr>
          <w:rFonts w:ascii="Bell-Gothic" w:hAnsi="Bell-Gothic"/>
          <w:szCs w:val="24"/>
        </w:rPr>
        <w:t>an der Nacht ohne Dach an</w:t>
      </w:r>
      <w:r w:rsidRPr="00A67EA2">
        <w:rPr>
          <w:rFonts w:ascii="Bell-Gothic" w:hAnsi="Bell-Gothic"/>
          <w:szCs w:val="24"/>
        </w:rPr>
        <w:t xml:space="preserve"> uns abgeben.</w:t>
      </w:r>
    </w:p>
    <w:p w14:paraId="751A72D3" w14:textId="77777777" w:rsidR="0015675A" w:rsidRPr="00A67EA2" w:rsidRDefault="0015675A" w:rsidP="00AD3750">
      <w:pPr>
        <w:spacing w:after="120" w:line="240" w:lineRule="auto"/>
        <w:ind w:left="360"/>
        <w:rPr>
          <w:rFonts w:ascii="Bell-Gothic" w:hAnsi="Bell-Gothic"/>
          <w:szCs w:val="24"/>
        </w:rPr>
      </w:pPr>
    </w:p>
    <w:p w14:paraId="1018DED6" w14:textId="0BCB2C95" w:rsidR="009878CC" w:rsidRPr="00A67EA2" w:rsidRDefault="009878CC" w:rsidP="00AD3750">
      <w:p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</w:rPr>
        <w:t>Als speziellen Anre</w:t>
      </w:r>
      <w:r w:rsidR="000B748C">
        <w:rPr>
          <w:rFonts w:ascii="Bell-Gothic" w:hAnsi="Bell-Gothic"/>
          <w:szCs w:val="24"/>
        </w:rPr>
        <w:t>iz für die Sponsoren kannst du i</w:t>
      </w:r>
      <w:r w:rsidRPr="00A67EA2">
        <w:rPr>
          <w:rFonts w:ascii="Bell-Gothic" w:hAnsi="Bell-Gothic"/>
          <w:szCs w:val="24"/>
        </w:rPr>
        <w:t xml:space="preserve">hnen zum Beispiel </w:t>
      </w:r>
      <w:r w:rsidR="005C3196" w:rsidRPr="00A67EA2">
        <w:rPr>
          <w:rFonts w:ascii="Bell-Gothic" w:hAnsi="Bell-Gothic"/>
          <w:szCs w:val="24"/>
        </w:rPr>
        <w:t>auc</w:t>
      </w:r>
      <w:r w:rsidR="00674B0E" w:rsidRPr="00A67EA2">
        <w:rPr>
          <w:rFonts w:ascii="Bell-Gothic" w:hAnsi="Bell-Gothic"/>
          <w:szCs w:val="24"/>
        </w:rPr>
        <w:t xml:space="preserve">h </w:t>
      </w:r>
      <w:r w:rsidRPr="00A67EA2">
        <w:rPr>
          <w:rFonts w:ascii="Bell-Gothic" w:hAnsi="Bell-Gothic"/>
          <w:szCs w:val="24"/>
        </w:rPr>
        <w:t xml:space="preserve">Angebote machen wie: </w:t>
      </w:r>
    </w:p>
    <w:p w14:paraId="1018DED7" w14:textId="77777777" w:rsidR="00674B0E" w:rsidRPr="00A67EA2" w:rsidRDefault="00674B0E" w:rsidP="00AD3750">
      <w:pPr>
        <w:pStyle w:val="Listenabsatz"/>
        <w:numPr>
          <w:ilvl w:val="0"/>
          <w:numId w:val="5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</w:rPr>
        <w:t xml:space="preserve">Ich mache an der </w:t>
      </w:r>
      <w:proofErr w:type="spellStart"/>
      <w:r w:rsidRPr="00A67EA2">
        <w:rPr>
          <w:rFonts w:ascii="Bell-Gothic" w:hAnsi="Bell-Gothic"/>
          <w:szCs w:val="24"/>
        </w:rPr>
        <w:t>NoD</w:t>
      </w:r>
      <w:proofErr w:type="spellEnd"/>
      <w:r w:rsidRPr="00A67EA2">
        <w:rPr>
          <w:rFonts w:ascii="Bell-Gothic" w:hAnsi="Bell-Gothic"/>
          <w:szCs w:val="24"/>
        </w:rPr>
        <w:t xml:space="preserve"> mit: CHF 5.-</w:t>
      </w:r>
    </w:p>
    <w:p w14:paraId="1018DED8" w14:textId="77777777" w:rsidR="00674B0E" w:rsidRPr="00A67EA2" w:rsidRDefault="00674B0E" w:rsidP="00AD3750">
      <w:pPr>
        <w:pStyle w:val="Listenabsatz"/>
        <w:numPr>
          <w:ilvl w:val="0"/>
          <w:numId w:val="5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</w:rPr>
        <w:t>Ich benutze keine Matte zum Schlafen: CHF 10.-</w:t>
      </w:r>
    </w:p>
    <w:p w14:paraId="42FC2EF4" w14:textId="39D29D26" w:rsidR="00A67EA2" w:rsidRDefault="00674B0E" w:rsidP="00AD3750">
      <w:pPr>
        <w:pStyle w:val="Listenabsatz"/>
        <w:numPr>
          <w:ilvl w:val="0"/>
          <w:numId w:val="5"/>
        </w:num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</w:rPr>
        <w:t xml:space="preserve">Ich lasse mein Telefon zu Hause: CHF </w:t>
      </w:r>
      <w:r w:rsidR="00CE3461">
        <w:rPr>
          <w:rFonts w:ascii="Bell-Gothic" w:hAnsi="Bell-Gothic"/>
          <w:szCs w:val="24"/>
        </w:rPr>
        <w:t>20</w:t>
      </w:r>
      <w:bookmarkStart w:id="0" w:name="_GoBack"/>
      <w:bookmarkEnd w:id="0"/>
      <w:r w:rsidRPr="00A67EA2">
        <w:rPr>
          <w:rFonts w:ascii="Bell-Gothic" w:hAnsi="Bell-Gothic"/>
          <w:szCs w:val="24"/>
        </w:rPr>
        <w:t>.-</w:t>
      </w:r>
    </w:p>
    <w:p w14:paraId="08EFD406" w14:textId="550E74DC" w:rsidR="001A24E4" w:rsidRPr="001A24E4" w:rsidRDefault="001A24E4" w:rsidP="00AD3750">
      <w:pPr>
        <w:pStyle w:val="Listenabsatz"/>
        <w:numPr>
          <w:ilvl w:val="0"/>
          <w:numId w:val="5"/>
        </w:numPr>
        <w:spacing w:after="120" w:line="240" w:lineRule="auto"/>
        <w:rPr>
          <w:rFonts w:ascii="Bell-Gothic" w:hAnsi="Bell-Gothic"/>
          <w:szCs w:val="24"/>
        </w:rPr>
      </w:pPr>
      <w:r>
        <w:rPr>
          <w:rFonts w:ascii="Bell-Gothic" w:hAnsi="Bell-Gothic"/>
          <w:szCs w:val="24"/>
        </w:rPr>
        <w:t xml:space="preserve">… </w:t>
      </w:r>
      <w:r w:rsidR="00CE3461">
        <w:rPr>
          <w:rFonts w:ascii="Bell-Gothic" w:hAnsi="Bell-Gothic"/>
          <w:szCs w:val="24"/>
        </w:rPr>
        <w:t xml:space="preserve">weitere Ideen findest du auf </w:t>
      </w:r>
      <w:hyperlink r:id="rId6" w:history="1">
        <w:r w:rsidR="00CE3461" w:rsidRPr="00346FC7">
          <w:rPr>
            <w:rStyle w:val="Hyperlink"/>
            <w:rFonts w:ascii="Bell-Gothic" w:hAnsi="Bell-Gothic"/>
            <w:lang w:val="de-DE"/>
          </w:rPr>
          <w:t>https://www.stefanskirche.ch/nachtohnedach</w:t>
        </w:r>
      </w:hyperlink>
    </w:p>
    <w:p w14:paraId="7AEE8536" w14:textId="77777777" w:rsidR="00195AC1" w:rsidRDefault="00195AC1" w:rsidP="00AD3750">
      <w:pPr>
        <w:spacing w:after="120" w:line="240" w:lineRule="auto"/>
        <w:rPr>
          <w:rFonts w:ascii="Bell-Gothic" w:hAnsi="Bell-Gothic"/>
          <w:szCs w:val="24"/>
          <w:highlight w:val="yellow"/>
        </w:rPr>
      </w:pPr>
    </w:p>
    <w:p w14:paraId="691F0FD5" w14:textId="77777777" w:rsidR="00195AC1" w:rsidRDefault="00195AC1" w:rsidP="00AD3750">
      <w:pPr>
        <w:spacing w:after="120" w:line="240" w:lineRule="auto"/>
        <w:rPr>
          <w:rFonts w:ascii="Bell-Gothic" w:hAnsi="Bell-Gothic"/>
          <w:szCs w:val="24"/>
          <w:highlight w:val="yellow"/>
        </w:rPr>
      </w:pPr>
    </w:p>
    <w:p w14:paraId="4CA9F8DD" w14:textId="77777777" w:rsidR="00195AC1" w:rsidRDefault="00195AC1" w:rsidP="00AD3750">
      <w:pPr>
        <w:spacing w:after="120" w:line="240" w:lineRule="auto"/>
        <w:rPr>
          <w:rFonts w:ascii="Bell-Gothic" w:hAnsi="Bell-Gothic"/>
          <w:szCs w:val="24"/>
          <w:highlight w:val="yellow"/>
        </w:rPr>
      </w:pPr>
    </w:p>
    <w:p w14:paraId="0231D809" w14:textId="77777777" w:rsidR="00195AC1" w:rsidRDefault="00195AC1" w:rsidP="00AD3750">
      <w:pPr>
        <w:spacing w:after="120" w:line="240" w:lineRule="auto"/>
        <w:rPr>
          <w:rFonts w:ascii="Bell-Gothic" w:hAnsi="Bell-Gothic"/>
          <w:szCs w:val="24"/>
          <w:highlight w:val="yellow"/>
        </w:rPr>
      </w:pPr>
    </w:p>
    <w:p w14:paraId="32198B66" w14:textId="77777777" w:rsidR="00195AC1" w:rsidRDefault="00195AC1" w:rsidP="00AD3750">
      <w:pPr>
        <w:spacing w:after="120" w:line="240" w:lineRule="auto"/>
        <w:rPr>
          <w:rFonts w:ascii="Bell-Gothic" w:hAnsi="Bell-Gothic"/>
          <w:szCs w:val="24"/>
          <w:highlight w:val="yellow"/>
        </w:rPr>
      </w:pPr>
    </w:p>
    <w:p w14:paraId="074629B2" w14:textId="77777777" w:rsidR="00195AC1" w:rsidRDefault="00195AC1" w:rsidP="00AD3750">
      <w:pPr>
        <w:spacing w:after="120" w:line="240" w:lineRule="auto"/>
        <w:rPr>
          <w:rFonts w:ascii="Bell-Gothic" w:hAnsi="Bell-Gothic"/>
          <w:szCs w:val="24"/>
          <w:highlight w:val="yellow"/>
        </w:rPr>
      </w:pPr>
    </w:p>
    <w:p w14:paraId="2EF5BBB4" w14:textId="013804FF" w:rsidR="00C821EA" w:rsidRPr="00195AC1" w:rsidRDefault="00D6588E" w:rsidP="00AD3750">
      <w:pPr>
        <w:spacing w:after="120" w:line="240" w:lineRule="auto"/>
        <w:rPr>
          <w:rFonts w:ascii="Bell-Gothic" w:hAnsi="Bell-Gothic"/>
          <w:szCs w:val="24"/>
        </w:rPr>
      </w:pPr>
      <w:r w:rsidRPr="00A67EA2">
        <w:rPr>
          <w:rFonts w:ascii="Bell-Gothic" w:hAnsi="Bell-Gothic"/>
          <w:szCs w:val="24"/>
          <w:highlight w:val="yellow"/>
        </w:rPr>
        <w:t xml:space="preserve">AUFGEPASST: </w:t>
      </w:r>
      <w:r w:rsidR="00C821EA">
        <w:rPr>
          <w:rFonts w:ascii="Bell-Gothic" w:hAnsi="Bell-Gothic"/>
          <w:szCs w:val="24"/>
          <w:highlight w:val="yellow"/>
        </w:rPr>
        <w:t>E</w:t>
      </w:r>
      <w:r w:rsidRPr="00A67EA2">
        <w:rPr>
          <w:rFonts w:ascii="Bell-Gothic" w:hAnsi="Bell-Gothic"/>
          <w:szCs w:val="24"/>
          <w:highlight w:val="yellow"/>
        </w:rPr>
        <w:t xml:space="preserve">s </w:t>
      </w:r>
      <w:r w:rsidR="00C821EA">
        <w:rPr>
          <w:rFonts w:ascii="Bell-Gothic" w:hAnsi="Bell-Gothic"/>
          <w:szCs w:val="24"/>
          <w:highlight w:val="yellow"/>
        </w:rPr>
        <w:t xml:space="preserve">wird ein Preis </w:t>
      </w:r>
      <w:r w:rsidRPr="00A67EA2">
        <w:rPr>
          <w:rFonts w:ascii="Bell-Gothic" w:hAnsi="Bell-Gothic"/>
          <w:szCs w:val="24"/>
          <w:highlight w:val="yellow"/>
        </w:rPr>
        <w:t>vergeben</w:t>
      </w:r>
      <w:r w:rsidR="00C821EA">
        <w:rPr>
          <w:rFonts w:ascii="Bell-Gothic" w:hAnsi="Bell-Gothic"/>
          <w:szCs w:val="24"/>
          <w:highlight w:val="yellow"/>
        </w:rPr>
        <w:t xml:space="preserve"> an</w:t>
      </w:r>
      <w:r w:rsidRPr="00A67EA2">
        <w:rPr>
          <w:rFonts w:ascii="Bell-Gothic" w:hAnsi="Bell-Gothic"/>
          <w:szCs w:val="24"/>
          <w:highlight w:val="yellow"/>
        </w:rPr>
        <w:t xml:space="preserve"> </w:t>
      </w:r>
      <w:r w:rsidR="00C821EA">
        <w:rPr>
          <w:rFonts w:ascii="Bell-Gothic" w:hAnsi="Bell-Gothic"/>
          <w:szCs w:val="24"/>
          <w:highlight w:val="yellow"/>
        </w:rPr>
        <w:t xml:space="preserve">den Teenager, </w:t>
      </w:r>
      <w:r w:rsidRPr="00A67EA2">
        <w:rPr>
          <w:rFonts w:ascii="Bell-Gothic" w:hAnsi="Bell-Gothic"/>
          <w:szCs w:val="24"/>
          <w:highlight w:val="yellow"/>
        </w:rPr>
        <w:t>welcher am meisten Spender gefunden hat.</w:t>
      </w:r>
    </w:p>
    <w:p w14:paraId="1DE1B15C" w14:textId="558A1FE0" w:rsidR="0097652B" w:rsidRDefault="00A67EA2" w:rsidP="00AD3750">
      <w:pPr>
        <w:spacing w:after="120" w:line="240" w:lineRule="auto"/>
        <w:rPr>
          <w:rFonts w:ascii="Gagaille seconde" w:hAnsi="Gagaille seconde"/>
          <w:b/>
          <w:sz w:val="48"/>
          <w:szCs w:val="120"/>
        </w:rPr>
      </w:pPr>
      <w:r>
        <w:rPr>
          <w:rFonts w:ascii="Gagaille seconde" w:hAnsi="Gagaille seconde"/>
          <w:b/>
          <w:sz w:val="48"/>
          <w:szCs w:val="120"/>
        </w:rPr>
        <w:t>WICHTIG</w:t>
      </w:r>
    </w:p>
    <w:p w14:paraId="7AA1667F" w14:textId="43B4452D" w:rsidR="001A24E4" w:rsidRDefault="001A24E4" w:rsidP="00AD3750">
      <w:pPr>
        <w:spacing w:after="120" w:line="240" w:lineRule="auto"/>
        <w:rPr>
          <w:rFonts w:ascii="Bell-Gothic" w:hAnsi="Bell-Gothic"/>
          <w:lang w:val="de-DE"/>
        </w:rPr>
      </w:pPr>
      <w:r>
        <w:rPr>
          <w:rFonts w:ascii="Bell-Gothic" w:hAnsi="Bell-Gothic"/>
          <w:lang w:val="de-DE"/>
        </w:rPr>
        <w:t xml:space="preserve">Anmeldung unter: </w:t>
      </w:r>
      <w:hyperlink r:id="rId7" w:history="1">
        <w:r w:rsidRPr="00346FC7">
          <w:rPr>
            <w:rStyle w:val="Hyperlink"/>
            <w:rFonts w:ascii="Bell-Gothic" w:hAnsi="Bell-Gothic"/>
            <w:lang w:val="de-DE"/>
          </w:rPr>
          <w:t>https://www.stefanskirche.ch/nachtohnedach</w:t>
        </w:r>
      </w:hyperlink>
      <w:r>
        <w:rPr>
          <w:rFonts w:ascii="Bell-Gothic" w:hAnsi="Bell-Gothic"/>
          <w:lang w:val="de-DE"/>
        </w:rPr>
        <w:t xml:space="preserve"> </w:t>
      </w:r>
    </w:p>
    <w:p w14:paraId="75CEB8FE" w14:textId="77777777" w:rsidR="001A24E4" w:rsidRDefault="001A24E4" w:rsidP="00AD3750">
      <w:pPr>
        <w:spacing w:after="120" w:line="240" w:lineRule="auto"/>
        <w:rPr>
          <w:rFonts w:ascii="Bell-Gothic" w:hAnsi="Bell-Gothic"/>
          <w:lang w:val="de-DE"/>
        </w:rPr>
      </w:pPr>
    </w:p>
    <w:p w14:paraId="1E305F42" w14:textId="399F7B5C" w:rsidR="00A37E73" w:rsidRPr="00A67EA2" w:rsidRDefault="00195AC1" w:rsidP="00AD3750">
      <w:pPr>
        <w:spacing w:after="120" w:line="240" w:lineRule="auto"/>
        <w:rPr>
          <w:rFonts w:ascii="Bell-Gothic" w:hAnsi="Bell-Gothic"/>
          <w:lang w:val="de-DE"/>
        </w:rPr>
      </w:pPr>
      <w:r>
        <w:rPr>
          <w:rFonts w:ascii="Bell-Gothic" w:hAnsi="Bell-Gothic"/>
          <w:lang w:val="de-DE"/>
        </w:rPr>
        <w:t>Start</w:t>
      </w:r>
      <w:r w:rsidR="00B7029D" w:rsidRPr="00A67EA2">
        <w:rPr>
          <w:rFonts w:ascii="Bell-Gothic" w:hAnsi="Bell-Gothic"/>
          <w:lang w:val="de-DE"/>
        </w:rPr>
        <w:t>:</w:t>
      </w:r>
      <w:r>
        <w:rPr>
          <w:rFonts w:ascii="Bell-Gothic" w:hAnsi="Bell-Gothic"/>
          <w:lang w:val="de-DE"/>
        </w:rPr>
        <w:t xml:space="preserve"> 18.6., 16:00 Uhr</w:t>
      </w:r>
    </w:p>
    <w:p w14:paraId="55B1EE26" w14:textId="16C24020" w:rsidR="00B7029D" w:rsidRPr="00A67EA2" w:rsidRDefault="00B7029D" w:rsidP="00AD3750">
      <w:pPr>
        <w:spacing w:after="120" w:line="240" w:lineRule="auto"/>
        <w:rPr>
          <w:rFonts w:ascii="Bell-Gothic" w:hAnsi="Bell-Gothic"/>
          <w:lang w:val="de-DE"/>
        </w:rPr>
      </w:pPr>
      <w:r w:rsidRPr="00A67EA2">
        <w:rPr>
          <w:rFonts w:ascii="Bell-Gothic" w:hAnsi="Bell-Gothic"/>
          <w:lang w:val="de-DE"/>
        </w:rPr>
        <w:t>Ort:</w:t>
      </w:r>
      <w:r w:rsidR="00195AC1">
        <w:rPr>
          <w:rFonts w:ascii="Bell-Gothic" w:hAnsi="Bell-Gothic"/>
          <w:lang w:val="de-DE"/>
        </w:rPr>
        <w:t xml:space="preserve"> Wiese neben der Kirche</w:t>
      </w:r>
    </w:p>
    <w:p w14:paraId="490BEF5F" w14:textId="002F821E" w:rsidR="00B7029D" w:rsidRPr="00A67EA2" w:rsidRDefault="00B7029D" w:rsidP="00AD3750">
      <w:pPr>
        <w:spacing w:after="120" w:line="240" w:lineRule="auto"/>
        <w:rPr>
          <w:rFonts w:ascii="Bell-Gothic" w:hAnsi="Bell-Gothic"/>
          <w:lang w:val="de-DE"/>
        </w:rPr>
      </w:pPr>
      <w:r w:rsidRPr="00A67EA2">
        <w:rPr>
          <w:rFonts w:ascii="Bell-Gothic" w:hAnsi="Bell-Gothic"/>
          <w:lang w:val="de-DE"/>
        </w:rPr>
        <w:t>Ende:</w:t>
      </w:r>
      <w:r w:rsidR="000B748C">
        <w:rPr>
          <w:rFonts w:ascii="Bell-Gothic" w:hAnsi="Bell-Gothic"/>
          <w:lang w:val="de-DE"/>
        </w:rPr>
        <w:t xml:space="preserve"> </w:t>
      </w:r>
      <w:r w:rsidR="00195AC1">
        <w:rPr>
          <w:rFonts w:ascii="Bell-Gothic" w:hAnsi="Bell-Gothic"/>
          <w:lang w:val="de-DE"/>
        </w:rPr>
        <w:t xml:space="preserve">19.6., </w:t>
      </w:r>
      <w:r w:rsidR="00195AC1">
        <w:rPr>
          <w:rFonts w:ascii="Bell-Gothic" w:hAnsi="Bell-Gothic"/>
          <w:i/>
          <w:lang w:val="de-DE"/>
        </w:rPr>
        <w:t>9:00 Uhr</w:t>
      </w:r>
    </w:p>
    <w:p w14:paraId="508BF0FD" w14:textId="23A8FAF2" w:rsidR="00A67EA2" w:rsidRPr="00A67EA2" w:rsidRDefault="00A67EA2" w:rsidP="00AD3750">
      <w:pPr>
        <w:spacing w:after="120" w:line="240" w:lineRule="auto"/>
        <w:rPr>
          <w:rFonts w:ascii="Bell-Gothic" w:hAnsi="Bell-Gothic"/>
          <w:lang w:val="de-DE"/>
        </w:rPr>
      </w:pPr>
      <w:r w:rsidRPr="00A67EA2">
        <w:rPr>
          <w:rFonts w:ascii="Bell-Gothic" w:hAnsi="Bell-Gothic"/>
          <w:lang w:val="de-DE"/>
        </w:rPr>
        <w:t>Versicherung: Ist Sache der Teilnehmer</w:t>
      </w:r>
    </w:p>
    <w:p w14:paraId="19AE2AF6" w14:textId="4BCB927E" w:rsidR="00AB308D" w:rsidRPr="00A67EA2" w:rsidRDefault="00AB308D" w:rsidP="00AD3750">
      <w:pPr>
        <w:spacing w:after="120" w:line="240" w:lineRule="auto"/>
        <w:rPr>
          <w:rFonts w:ascii="Bell-Gothic" w:hAnsi="Bell-Gothic"/>
          <w:b/>
          <w:u w:val="single"/>
        </w:rPr>
      </w:pPr>
    </w:p>
    <w:p w14:paraId="5BBFBA26" w14:textId="708CF353" w:rsidR="00B7029D" w:rsidRPr="00A67EA2" w:rsidRDefault="00B7029D" w:rsidP="00AD3750">
      <w:pPr>
        <w:spacing w:after="120" w:line="240" w:lineRule="auto"/>
        <w:rPr>
          <w:rFonts w:ascii="Bell-Gothic" w:hAnsi="Bell-Gothic"/>
          <w:lang w:val="de-DE"/>
        </w:rPr>
      </w:pPr>
      <w:r w:rsidRPr="00A67EA2">
        <w:rPr>
          <w:rFonts w:ascii="Bell-Gothic" w:hAnsi="Bell-Gothic"/>
          <w:highlight w:val="yellow"/>
          <w:lang w:val="de-DE"/>
        </w:rPr>
        <w:t>M</w:t>
      </w:r>
      <w:r w:rsidR="00A67EA2" w:rsidRPr="00A67EA2">
        <w:rPr>
          <w:rFonts w:ascii="Bell-Gothic" w:hAnsi="Bell-Gothic"/>
          <w:highlight w:val="yellow"/>
          <w:lang w:val="de-DE"/>
        </w:rPr>
        <w:t>itnehmen:</w:t>
      </w:r>
    </w:p>
    <w:p w14:paraId="49B2DDA2" w14:textId="77777777" w:rsidR="00AB308D" w:rsidRPr="00A67EA2" w:rsidRDefault="00AB308D" w:rsidP="00AD3750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Schlafsack</w:t>
      </w:r>
    </w:p>
    <w:p w14:paraId="6DED6784" w14:textId="77777777" w:rsidR="00AB308D" w:rsidRPr="00A67EA2" w:rsidRDefault="00AB308D" w:rsidP="00AD3750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Matte</w:t>
      </w:r>
    </w:p>
    <w:p w14:paraId="47A920B9" w14:textId="44839421" w:rsidR="00AB308D" w:rsidRPr="00A67EA2" w:rsidRDefault="00AB308D" w:rsidP="00AD3750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Pyjama, je nach Temperatur</w:t>
      </w:r>
      <w:r w:rsidR="0015675A" w:rsidRPr="00A67EA2">
        <w:rPr>
          <w:rFonts w:ascii="Bell-Gothic" w:hAnsi="Bell-Gothic"/>
        </w:rPr>
        <w:t xml:space="preserve"> und Wetter</w:t>
      </w:r>
      <w:r w:rsidRPr="00A67EA2">
        <w:rPr>
          <w:rFonts w:ascii="Bell-Gothic" w:hAnsi="Bell-Gothic"/>
        </w:rPr>
        <w:t xml:space="preserve"> Thermowäsche</w:t>
      </w:r>
    </w:p>
    <w:p w14:paraId="3E593718" w14:textId="77777777" w:rsidR="00AB308D" w:rsidRPr="00A67EA2" w:rsidRDefault="00AB308D" w:rsidP="00AD3750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Ersatzwäsche in einem Plastiksack</w:t>
      </w:r>
    </w:p>
    <w:p w14:paraId="7FA35E0B" w14:textId="77777777" w:rsidR="00AB308D" w:rsidRPr="00A67EA2" w:rsidRDefault="00AB308D" w:rsidP="00AD3750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Warme Kleidung (dicker Pullover</w:t>
      </w:r>
      <w:r w:rsidRPr="00A67EA2">
        <w:rPr>
          <w:rFonts w:ascii="Bell-Gothic" w:hAnsi="Bell-Gothic" w:cs="Arial"/>
        </w:rPr>
        <w:t>…</w:t>
      </w:r>
      <w:r w:rsidRPr="00A67EA2">
        <w:rPr>
          <w:rFonts w:ascii="Bell-Gothic" w:hAnsi="Bell-Gothic"/>
        </w:rPr>
        <w:t>)</w:t>
      </w:r>
    </w:p>
    <w:p w14:paraId="395BD364" w14:textId="77777777" w:rsidR="00AB308D" w:rsidRPr="00A67EA2" w:rsidRDefault="00AB308D" w:rsidP="00AD3750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Wettergerechte Kleidung (Regenjacke</w:t>
      </w:r>
      <w:r w:rsidRPr="00A67EA2">
        <w:rPr>
          <w:rFonts w:ascii="Bell-Gothic" w:hAnsi="Bell-Gothic" w:cs="Arial"/>
        </w:rPr>
        <w:t>…</w:t>
      </w:r>
      <w:r w:rsidRPr="00A67EA2">
        <w:rPr>
          <w:rFonts w:ascii="Bell-Gothic" w:hAnsi="Bell-Gothic"/>
        </w:rPr>
        <w:t>)</w:t>
      </w:r>
    </w:p>
    <w:p w14:paraId="12C985DD" w14:textId="77777777" w:rsidR="00AB308D" w:rsidRPr="00A67EA2" w:rsidRDefault="00AB308D" w:rsidP="00AD3750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Zahnbürste und Zahnpasta</w:t>
      </w:r>
    </w:p>
    <w:p w14:paraId="58211D4A" w14:textId="77777777" w:rsidR="00AB308D" w:rsidRPr="00A67EA2" w:rsidRDefault="00AB308D" w:rsidP="00AD3750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Geschirr für die Verpflegung:</w:t>
      </w:r>
    </w:p>
    <w:p w14:paraId="01DD0432" w14:textId="52E31EAD" w:rsidR="001A24E4" w:rsidRDefault="001A24E4" w:rsidP="00AD3750">
      <w:pPr>
        <w:pStyle w:val="Listenabsatz"/>
        <w:numPr>
          <w:ilvl w:val="1"/>
          <w:numId w:val="1"/>
        </w:numPr>
        <w:spacing w:after="120" w:line="240" w:lineRule="auto"/>
        <w:rPr>
          <w:rFonts w:ascii="Bell-Gothic" w:hAnsi="Bell-Gothic"/>
        </w:rPr>
      </w:pPr>
      <w:r>
        <w:rPr>
          <w:rFonts w:ascii="Bell-Gothic" w:hAnsi="Bell-Gothic"/>
        </w:rPr>
        <w:t>Plastikbecher</w:t>
      </w:r>
    </w:p>
    <w:p w14:paraId="6E1CB334" w14:textId="5A5E62B8" w:rsidR="001A24E4" w:rsidRDefault="001A24E4" w:rsidP="00AD3750">
      <w:pPr>
        <w:pStyle w:val="Listenabsatz"/>
        <w:numPr>
          <w:ilvl w:val="1"/>
          <w:numId w:val="1"/>
        </w:numPr>
        <w:spacing w:after="120" w:line="240" w:lineRule="auto"/>
        <w:rPr>
          <w:rFonts w:ascii="Bell-Gothic" w:hAnsi="Bell-Gothic"/>
        </w:rPr>
      </w:pPr>
      <w:r>
        <w:rPr>
          <w:rFonts w:ascii="Bell-Gothic" w:hAnsi="Bell-Gothic"/>
        </w:rPr>
        <w:t>Plastikschüssel</w:t>
      </w:r>
    </w:p>
    <w:p w14:paraId="71FE21F4" w14:textId="1FA369F6" w:rsidR="001A24E4" w:rsidRDefault="001A24E4" w:rsidP="00AD3750">
      <w:pPr>
        <w:pStyle w:val="Listenabsatz"/>
        <w:numPr>
          <w:ilvl w:val="1"/>
          <w:numId w:val="1"/>
        </w:numPr>
        <w:spacing w:after="120" w:line="240" w:lineRule="auto"/>
        <w:rPr>
          <w:rFonts w:ascii="Bell-Gothic" w:hAnsi="Bell-Gothic"/>
        </w:rPr>
      </w:pPr>
      <w:r w:rsidRPr="001A24E4">
        <w:rPr>
          <w:rFonts w:ascii="Bell-Gothic" w:hAnsi="Bell-Gothic"/>
          <w:u w:val="single"/>
        </w:rPr>
        <w:t>Kein</w:t>
      </w:r>
      <w:r>
        <w:rPr>
          <w:rFonts w:ascii="Bell-Gothic" w:hAnsi="Bell-Gothic"/>
        </w:rPr>
        <w:t xml:space="preserve"> Besteck</w:t>
      </w:r>
    </w:p>
    <w:p w14:paraId="47F1435D" w14:textId="06D69CCB" w:rsidR="00AB308D" w:rsidRPr="00A67EA2" w:rsidRDefault="00AB308D" w:rsidP="00AD3750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Taschenlampe</w:t>
      </w:r>
    </w:p>
    <w:p w14:paraId="02B84B97" w14:textId="24C1402B" w:rsidR="00B7029D" w:rsidRPr="00195AC1" w:rsidRDefault="0015675A" w:rsidP="00195AC1">
      <w:pPr>
        <w:pStyle w:val="Listenabsatz"/>
        <w:numPr>
          <w:ilvl w:val="0"/>
          <w:numId w:val="1"/>
        </w:num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Deine ausgefüllte Sponsorenliste</w:t>
      </w:r>
    </w:p>
    <w:p w14:paraId="02AB2F3B" w14:textId="027FAD06" w:rsidR="00045696" w:rsidRPr="00A67EA2" w:rsidRDefault="00045696" w:rsidP="00AD3750">
      <w:pPr>
        <w:spacing w:after="120" w:line="240" w:lineRule="auto"/>
        <w:rPr>
          <w:rFonts w:ascii="Bell-Gothic" w:hAnsi="Bell-Gothic"/>
        </w:rPr>
      </w:pPr>
    </w:p>
    <w:p w14:paraId="1F0AA75D" w14:textId="771D6D7B" w:rsidR="00045696" w:rsidRPr="00A67EA2" w:rsidRDefault="008E4461" w:rsidP="00AD3750">
      <w:p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 xml:space="preserve">Wenn </w:t>
      </w:r>
      <w:r w:rsidR="00F575FE" w:rsidRPr="00A67EA2">
        <w:rPr>
          <w:rFonts w:ascii="Bell-Gothic" w:hAnsi="Bell-Gothic"/>
        </w:rPr>
        <w:t>noch Fragen da sind, sind wir gerne für dich und auch für deine Eltern</w:t>
      </w:r>
      <w:r w:rsidRPr="00A67EA2">
        <w:rPr>
          <w:rFonts w:ascii="Bell-Gothic" w:hAnsi="Bell-Gothic"/>
        </w:rPr>
        <w:t xml:space="preserve"> erreichbar:</w:t>
      </w:r>
    </w:p>
    <w:p w14:paraId="4780ACF4" w14:textId="77777777" w:rsidR="00195AC1" w:rsidRDefault="00195AC1" w:rsidP="00195AC1">
      <w:pPr>
        <w:pStyle w:val="Listenabsatz"/>
        <w:tabs>
          <w:tab w:val="left" w:pos="284"/>
          <w:tab w:val="left" w:pos="2835"/>
          <w:tab w:val="left" w:pos="4820"/>
          <w:tab w:val="left" w:pos="8222"/>
        </w:tabs>
        <w:spacing w:after="120" w:line="240" w:lineRule="auto"/>
        <w:ind w:left="0"/>
        <w:rPr>
          <w:rFonts w:ascii="Bell-Gothic" w:hAnsi="Bell-Gothic" w:cs="Arial"/>
          <w:i/>
          <w:lang w:val="en-US"/>
        </w:rPr>
      </w:pPr>
      <w:proofErr w:type="spellStart"/>
      <w:r w:rsidRPr="00195AC1">
        <w:rPr>
          <w:rFonts w:ascii="Bell-Gothic" w:hAnsi="Bell-Gothic" w:cs="Arial"/>
          <w:i/>
          <w:lang w:val="en-US"/>
        </w:rPr>
        <w:t>Benni</w:t>
      </w:r>
      <w:proofErr w:type="spellEnd"/>
      <w:r>
        <w:rPr>
          <w:rFonts w:ascii="Bell-Gothic" w:hAnsi="Bell-Gothic" w:cs="Arial"/>
          <w:i/>
          <w:lang w:val="en-US"/>
        </w:rPr>
        <w:t xml:space="preserve"> Limbeck</w:t>
      </w:r>
    </w:p>
    <w:p w14:paraId="2A25A3EB" w14:textId="14C8B018" w:rsidR="00195AC1" w:rsidRDefault="00CE3461" w:rsidP="00195AC1">
      <w:pPr>
        <w:pStyle w:val="Listenabsatz"/>
        <w:tabs>
          <w:tab w:val="left" w:pos="284"/>
          <w:tab w:val="left" w:pos="2835"/>
          <w:tab w:val="left" w:pos="4820"/>
          <w:tab w:val="left" w:pos="8222"/>
        </w:tabs>
        <w:spacing w:after="120" w:line="240" w:lineRule="auto"/>
        <w:ind w:left="0"/>
        <w:rPr>
          <w:rFonts w:ascii="Bell-Gothic" w:hAnsi="Bell-Gothic" w:cs="Arial"/>
          <w:i/>
          <w:lang w:val="en-US"/>
        </w:rPr>
      </w:pPr>
      <w:hyperlink r:id="rId8" w:history="1">
        <w:r w:rsidR="00195AC1" w:rsidRPr="000E1768">
          <w:rPr>
            <w:rStyle w:val="Hyperlink"/>
            <w:rFonts w:ascii="Bell-Gothic" w:hAnsi="Bell-Gothic" w:cs="Arial"/>
            <w:i/>
            <w:lang w:val="en-US"/>
          </w:rPr>
          <w:t>Benjamin.limbeck@stefanskirche.ch</w:t>
        </w:r>
      </w:hyperlink>
    </w:p>
    <w:p w14:paraId="2A937809" w14:textId="484214D2" w:rsidR="00536BC0" w:rsidRPr="001A24E4" w:rsidRDefault="002841FC" w:rsidP="00195AC1">
      <w:pPr>
        <w:pStyle w:val="Listenabsatz"/>
        <w:tabs>
          <w:tab w:val="left" w:pos="284"/>
          <w:tab w:val="left" w:pos="2835"/>
          <w:tab w:val="left" w:pos="4820"/>
          <w:tab w:val="left" w:pos="8222"/>
        </w:tabs>
        <w:spacing w:after="120" w:line="240" w:lineRule="auto"/>
        <w:ind w:left="0"/>
        <w:rPr>
          <w:rFonts w:ascii="Bell-Gothic" w:hAnsi="Bell-Gothic" w:cs="Arial"/>
          <w:i/>
          <w:lang w:val="de-DE"/>
        </w:rPr>
      </w:pPr>
      <w:r w:rsidRPr="001A24E4">
        <w:rPr>
          <w:rFonts w:ascii="Bell-Gothic" w:hAnsi="Bell-Gothic" w:cs="Arial"/>
          <w:i/>
          <w:lang w:val="de-DE"/>
        </w:rPr>
        <w:t>07</w:t>
      </w:r>
      <w:r w:rsidR="00195AC1" w:rsidRPr="001A24E4">
        <w:rPr>
          <w:rFonts w:ascii="Bell-Gothic" w:hAnsi="Bell-Gothic" w:cs="Arial"/>
          <w:i/>
          <w:lang w:val="de-DE"/>
        </w:rPr>
        <w:t>8 220 95 67</w:t>
      </w:r>
    </w:p>
    <w:p w14:paraId="7354A515" w14:textId="77777777" w:rsidR="00195AC1" w:rsidRPr="001A24E4" w:rsidRDefault="00195AC1" w:rsidP="00AD3750">
      <w:pPr>
        <w:pStyle w:val="Listenabsatz"/>
        <w:tabs>
          <w:tab w:val="left" w:pos="284"/>
          <w:tab w:val="left" w:pos="2835"/>
          <w:tab w:val="left" w:pos="4820"/>
          <w:tab w:val="left" w:pos="8222"/>
        </w:tabs>
        <w:spacing w:after="120" w:line="240" w:lineRule="auto"/>
        <w:ind w:left="0"/>
        <w:rPr>
          <w:rFonts w:ascii="Bell-Gothic" w:hAnsi="Bell-Gothic" w:cs="Arial"/>
          <w:lang w:val="de-DE"/>
        </w:rPr>
      </w:pPr>
    </w:p>
    <w:p w14:paraId="5E2D19DD" w14:textId="489E133B" w:rsidR="00536BC0" w:rsidRPr="001A24E4" w:rsidRDefault="00195AC1" w:rsidP="00AD3750">
      <w:pPr>
        <w:pStyle w:val="Listenabsatz"/>
        <w:tabs>
          <w:tab w:val="left" w:pos="284"/>
          <w:tab w:val="left" w:pos="2835"/>
          <w:tab w:val="left" w:pos="4820"/>
          <w:tab w:val="left" w:pos="8222"/>
        </w:tabs>
        <w:spacing w:after="120" w:line="240" w:lineRule="auto"/>
        <w:ind w:left="0"/>
        <w:rPr>
          <w:rFonts w:ascii="Bell-Gothic" w:hAnsi="Bell-Gothic" w:cs="Arial"/>
          <w:lang w:val="de-DE"/>
        </w:rPr>
      </w:pPr>
      <w:r w:rsidRPr="001A24E4">
        <w:rPr>
          <w:rFonts w:ascii="Bell-Gothic" w:hAnsi="Bell-Gothic" w:cs="Arial"/>
          <w:lang w:val="de-DE"/>
        </w:rPr>
        <w:t xml:space="preserve">+ Team </w:t>
      </w:r>
    </w:p>
    <w:p w14:paraId="1018DEDF" w14:textId="77777777" w:rsidR="008E4461" w:rsidRPr="001A24E4" w:rsidRDefault="008E4461" w:rsidP="00AD3750">
      <w:pPr>
        <w:spacing w:after="120" w:line="240" w:lineRule="auto"/>
        <w:rPr>
          <w:rFonts w:ascii="Bell-Gothic" w:hAnsi="Bell-Gothic"/>
          <w:lang w:val="de-DE"/>
        </w:rPr>
      </w:pPr>
    </w:p>
    <w:p w14:paraId="252F822A" w14:textId="6A5F9C74" w:rsidR="006C634A" w:rsidRPr="00A67EA2" w:rsidRDefault="00674B0E" w:rsidP="00AD3750">
      <w:pPr>
        <w:spacing w:after="120" w:line="240" w:lineRule="auto"/>
        <w:rPr>
          <w:rFonts w:ascii="Bell-Gothic" w:hAnsi="Bell-Gothic"/>
        </w:rPr>
      </w:pPr>
      <w:r w:rsidRPr="00A67EA2">
        <w:rPr>
          <w:rFonts w:ascii="Bell-Gothic" w:hAnsi="Bell-Gothic"/>
        </w:rPr>
        <w:t>Wir seh</w:t>
      </w:r>
      <w:r w:rsidR="00D84066" w:rsidRPr="00A67EA2">
        <w:rPr>
          <w:rFonts w:ascii="Bell-Gothic" w:hAnsi="Bell-Gothic"/>
        </w:rPr>
        <w:t>e</w:t>
      </w:r>
      <w:r w:rsidRPr="00A67EA2">
        <w:rPr>
          <w:rFonts w:ascii="Bell-Gothic" w:hAnsi="Bell-Gothic"/>
        </w:rPr>
        <w:t xml:space="preserve">n uns, an der </w:t>
      </w:r>
      <w:r w:rsidRPr="00A67EA2">
        <w:rPr>
          <w:rFonts w:ascii="Bell-Gothic" w:hAnsi="Bell-Gothic" w:cs="Arial"/>
        </w:rPr>
        <w:t>„</w:t>
      </w:r>
      <w:r w:rsidRPr="00A67EA2">
        <w:rPr>
          <w:rFonts w:ascii="Bell-Gothic" w:hAnsi="Bell-Gothic"/>
        </w:rPr>
        <w:t>Nacht ohne Dach“</w:t>
      </w:r>
      <w:r w:rsidR="00462081" w:rsidRPr="00A67EA2">
        <w:rPr>
          <w:rFonts w:ascii="Bell-Gothic" w:hAnsi="Bell-Gothic"/>
        </w:rPr>
        <w:t>!</w:t>
      </w:r>
    </w:p>
    <w:p w14:paraId="7924BFDD" w14:textId="169BECD3" w:rsidR="002E6BDB" w:rsidRDefault="00195AC1" w:rsidP="001A24E4">
      <w:pPr>
        <w:spacing w:after="120" w:line="240" w:lineRule="auto"/>
        <w:rPr>
          <w:rFonts w:ascii="Bell-Gothic" w:hAnsi="Bell-Gothic"/>
          <w:i/>
        </w:rPr>
      </w:pPr>
      <w:r>
        <w:rPr>
          <w:rFonts w:ascii="Bell-Gothic" w:hAnsi="Bell-Gothic"/>
          <w:i/>
        </w:rPr>
        <w:t xml:space="preserve">Das </w:t>
      </w:r>
      <w:proofErr w:type="spellStart"/>
      <w:r>
        <w:rPr>
          <w:rFonts w:ascii="Bell-Gothic" w:hAnsi="Bell-Gothic"/>
          <w:i/>
        </w:rPr>
        <w:t>YouthLab</w:t>
      </w:r>
      <w:proofErr w:type="spellEnd"/>
      <w:r>
        <w:rPr>
          <w:rFonts w:ascii="Bell-Gothic" w:hAnsi="Bell-Gothic"/>
          <w:i/>
        </w:rPr>
        <w:t xml:space="preserve"> von der </w:t>
      </w:r>
      <w:proofErr w:type="spellStart"/>
      <w:r>
        <w:rPr>
          <w:rFonts w:ascii="Bell-Gothic" w:hAnsi="Bell-Gothic"/>
          <w:i/>
        </w:rPr>
        <w:t>Hirzenbachgemeinde</w:t>
      </w:r>
      <w:proofErr w:type="spellEnd"/>
    </w:p>
    <w:p w14:paraId="783A23EB" w14:textId="10995299" w:rsidR="002E6BDB" w:rsidRPr="002E6BDB" w:rsidRDefault="002E6BDB" w:rsidP="006A66D7">
      <w:pPr>
        <w:spacing w:after="120" w:line="480" w:lineRule="auto"/>
        <w:rPr>
          <w:rFonts w:ascii="Bell-Gothic" w:hAnsi="Bell-Gothic"/>
          <w:szCs w:val="24"/>
        </w:rPr>
      </w:pPr>
    </w:p>
    <w:sectPr w:rsidR="002E6BDB" w:rsidRPr="002E6BDB" w:rsidSect="006A66D7">
      <w:type w:val="continuous"/>
      <w:pgSz w:w="11907" w:h="16839" w:code="9"/>
      <w:pgMar w:top="720" w:right="720" w:bottom="284" w:left="720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-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DF Foxfiles">
    <w:altName w:val="Trebuchet MS"/>
    <w:charset w:val="00"/>
    <w:family w:val="swiss"/>
    <w:pitch w:val="variable"/>
    <w:sig w:usb0="80000003" w:usb1="00000008" w:usb2="00000000" w:usb3="00000000" w:csb0="00000001" w:csb1="00000000"/>
  </w:font>
  <w:font w:name="Gagaille second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472"/>
    <w:multiLevelType w:val="hybridMultilevel"/>
    <w:tmpl w:val="10E80D7A"/>
    <w:lvl w:ilvl="0" w:tplc="58004D1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15A"/>
    <w:multiLevelType w:val="hybridMultilevel"/>
    <w:tmpl w:val="0D6ADB20"/>
    <w:lvl w:ilvl="0" w:tplc="F4C838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50D4"/>
    <w:multiLevelType w:val="hybridMultilevel"/>
    <w:tmpl w:val="2E968A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0946"/>
    <w:multiLevelType w:val="hybridMultilevel"/>
    <w:tmpl w:val="55D8CE0A"/>
    <w:lvl w:ilvl="0" w:tplc="58004D1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D3E8B"/>
    <w:multiLevelType w:val="hybridMultilevel"/>
    <w:tmpl w:val="24787CC4"/>
    <w:lvl w:ilvl="0" w:tplc="58004D1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6011C"/>
    <w:multiLevelType w:val="hybridMultilevel"/>
    <w:tmpl w:val="5A7CC6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217C0"/>
    <w:multiLevelType w:val="hybridMultilevel"/>
    <w:tmpl w:val="B33A4D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82B3A"/>
    <w:multiLevelType w:val="hybridMultilevel"/>
    <w:tmpl w:val="254C2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D5F"/>
    <w:multiLevelType w:val="hybridMultilevel"/>
    <w:tmpl w:val="3DA43332"/>
    <w:lvl w:ilvl="0" w:tplc="ABAEBD50">
      <w:start w:val="10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F9E22C2"/>
    <w:multiLevelType w:val="hybridMultilevel"/>
    <w:tmpl w:val="409E709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E5"/>
    <w:rsid w:val="00030FCB"/>
    <w:rsid w:val="00045696"/>
    <w:rsid w:val="000B3BC0"/>
    <w:rsid w:val="000B748C"/>
    <w:rsid w:val="000C65CB"/>
    <w:rsid w:val="0015675A"/>
    <w:rsid w:val="00177013"/>
    <w:rsid w:val="00195AC1"/>
    <w:rsid w:val="001A24E4"/>
    <w:rsid w:val="001C7199"/>
    <w:rsid w:val="00217485"/>
    <w:rsid w:val="002841FC"/>
    <w:rsid w:val="002E6BDB"/>
    <w:rsid w:val="0042577C"/>
    <w:rsid w:val="00462081"/>
    <w:rsid w:val="00491114"/>
    <w:rsid w:val="00491C23"/>
    <w:rsid w:val="004F6BD1"/>
    <w:rsid w:val="00514376"/>
    <w:rsid w:val="00536BC0"/>
    <w:rsid w:val="005C3196"/>
    <w:rsid w:val="005F40AA"/>
    <w:rsid w:val="00674B0E"/>
    <w:rsid w:val="006A66D7"/>
    <w:rsid w:val="006C634A"/>
    <w:rsid w:val="00731932"/>
    <w:rsid w:val="008A0266"/>
    <w:rsid w:val="008E2618"/>
    <w:rsid w:val="008E4461"/>
    <w:rsid w:val="00920D59"/>
    <w:rsid w:val="0097652B"/>
    <w:rsid w:val="009878CC"/>
    <w:rsid w:val="009D5F1D"/>
    <w:rsid w:val="00A17467"/>
    <w:rsid w:val="00A37E73"/>
    <w:rsid w:val="00A67EA2"/>
    <w:rsid w:val="00AB308D"/>
    <w:rsid w:val="00AD3750"/>
    <w:rsid w:val="00AF613F"/>
    <w:rsid w:val="00B7029D"/>
    <w:rsid w:val="00B8573C"/>
    <w:rsid w:val="00BE1E33"/>
    <w:rsid w:val="00C812B8"/>
    <w:rsid w:val="00C821EA"/>
    <w:rsid w:val="00CB5C7B"/>
    <w:rsid w:val="00CC6E95"/>
    <w:rsid w:val="00CE3461"/>
    <w:rsid w:val="00D6588E"/>
    <w:rsid w:val="00D76B8D"/>
    <w:rsid w:val="00D84066"/>
    <w:rsid w:val="00F43551"/>
    <w:rsid w:val="00F575FE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DEC1"/>
  <w15:docId w15:val="{236D7EDC-57E5-4611-B682-B84B5083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5E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C35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4461"/>
    <w:rPr>
      <w:color w:val="0000FF" w:themeColor="hyperlink"/>
      <w:u w:val="single"/>
    </w:rPr>
  </w:style>
  <w:style w:type="paragraph" w:customStyle="1" w:styleId="Default">
    <w:name w:val="Default"/>
    <w:rsid w:val="00D76B8D"/>
    <w:pPr>
      <w:autoSpaceDE w:val="0"/>
      <w:autoSpaceDN w:val="0"/>
      <w:adjustRightInd w:val="0"/>
      <w:spacing w:after="0" w:line="240" w:lineRule="auto"/>
    </w:pPr>
    <w:rPr>
      <w:rFonts w:ascii="Bell-Gothic" w:hAnsi="Bell-Gothic" w:cs="Bell-Gothic"/>
      <w:color w:val="000000"/>
      <w:sz w:val="24"/>
      <w:szCs w:val="24"/>
    </w:rPr>
  </w:style>
  <w:style w:type="character" w:customStyle="1" w:styleId="A3">
    <w:name w:val="A3"/>
    <w:uiPriority w:val="99"/>
    <w:rsid w:val="00D76B8D"/>
    <w:rPr>
      <w:rFonts w:cs="Bell-Gothic"/>
      <w:color w:val="000000"/>
      <w:sz w:val="20"/>
      <w:szCs w:val="20"/>
      <w:u w:val="single"/>
    </w:rPr>
  </w:style>
  <w:style w:type="character" w:customStyle="1" w:styleId="A2">
    <w:name w:val="A2"/>
    <w:uiPriority w:val="99"/>
    <w:rsid w:val="00D76B8D"/>
    <w:rPr>
      <w:rFonts w:cs="Bell-Gothic"/>
      <w:color w:val="000000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in.limbeck@stefanskirche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efanskirche.ch/nachtohned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fanskirche.ch/nachtohneda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Benjamin Limbeck</cp:lastModifiedBy>
  <cp:revision>5</cp:revision>
  <cp:lastPrinted>2018-03-12T10:51:00Z</cp:lastPrinted>
  <dcterms:created xsi:type="dcterms:W3CDTF">2022-05-19T14:10:00Z</dcterms:created>
  <dcterms:modified xsi:type="dcterms:W3CDTF">2022-05-21T09:25:00Z</dcterms:modified>
</cp:coreProperties>
</file>